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1C" w:rsidRDefault="00B02F1C">
      <w:bookmarkStart w:id="0" w:name="_GoBack"/>
      <w:bookmarkEnd w:id="0"/>
      <w:r>
        <w:t>Trafalgar Park Advisory Board</w:t>
      </w:r>
    </w:p>
    <w:p w:rsidR="00B02F1C" w:rsidRDefault="00655E2B">
      <w:r>
        <w:t>Minutes</w:t>
      </w:r>
      <w:r w:rsidR="00B02F1C">
        <w:t xml:space="preserve"> – </w:t>
      </w:r>
      <w:r w:rsidR="00842D89">
        <w:t>January 10</w:t>
      </w:r>
      <w:r w:rsidR="000D6014">
        <w:t>, 2019</w:t>
      </w:r>
    </w:p>
    <w:p w:rsidR="00655E2B" w:rsidRDefault="00655E2B">
      <w:r>
        <w:t>In attendanc</w:t>
      </w:r>
      <w:r w:rsidR="000D6014">
        <w:t>e: Elyssa Everling, Judy Misiniec</w:t>
      </w:r>
      <w:r>
        <w:t>, and Kate Taylor</w:t>
      </w:r>
    </w:p>
    <w:p w:rsidR="00956FE2" w:rsidRDefault="00956FE2">
      <w:r>
        <w:t>Abs</w:t>
      </w:r>
      <w:r w:rsidR="000D6014">
        <w:t>ent: Rhoni Oliver</w:t>
      </w:r>
    </w:p>
    <w:p w:rsidR="00B02F1C" w:rsidRDefault="00B02F1C" w:rsidP="00B02F1C"/>
    <w:p w:rsidR="00B02F1C" w:rsidRDefault="00B02F1C" w:rsidP="00775692">
      <w:pPr>
        <w:pStyle w:val="ListParagraph"/>
        <w:numPr>
          <w:ilvl w:val="0"/>
          <w:numId w:val="2"/>
        </w:numPr>
        <w:spacing w:line="480" w:lineRule="auto"/>
      </w:pPr>
      <w:r>
        <w:t xml:space="preserve">Welcome </w:t>
      </w:r>
    </w:p>
    <w:p w:rsidR="005E2472" w:rsidRDefault="005E2472" w:rsidP="005E2472">
      <w:pPr>
        <w:pStyle w:val="ListParagraph"/>
        <w:spacing w:line="480" w:lineRule="auto"/>
        <w:ind w:left="1080"/>
      </w:pPr>
      <w:r>
        <w:t>Meeting called to order at 7:0</w:t>
      </w:r>
      <w:r w:rsidR="00655E2B">
        <w:t>5</w:t>
      </w:r>
      <w:r>
        <w:t xml:space="preserve"> p.m. </w:t>
      </w:r>
    </w:p>
    <w:p w:rsidR="00956FE2" w:rsidRDefault="00D56862" w:rsidP="00775692">
      <w:pPr>
        <w:pStyle w:val="ListParagraph"/>
        <w:numPr>
          <w:ilvl w:val="0"/>
          <w:numId w:val="2"/>
        </w:numPr>
        <w:spacing w:line="480" w:lineRule="auto"/>
      </w:pPr>
      <w:r>
        <w:t>Planning</w:t>
      </w:r>
      <w:r w:rsidR="00956FE2">
        <w:t xml:space="preserve"> Grant </w:t>
      </w:r>
    </w:p>
    <w:p w:rsidR="000D6014" w:rsidRDefault="000D6014" w:rsidP="000D6014">
      <w:pPr>
        <w:pStyle w:val="ListParagraph"/>
        <w:numPr>
          <w:ilvl w:val="1"/>
          <w:numId w:val="2"/>
        </w:numPr>
        <w:spacing w:line="480" w:lineRule="auto"/>
      </w:pPr>
      <w:r>
        <w:t xml:space="preserve">Grants administrator notified the board that we were awarded the grant from the state! </w:t>
      </w:r>
    </w:p>
    <w:p w:rsidR="000D6014" w:rsidRDefault="000D6014" w:rsidP="00956FE2">
      <w:pPr>
        <w:pStyle w:val="ListParagraph"/>
        <w:numPr>
          <w:ilvl w:val="1"/>
          <w:numId w:val="2"/>
        </w:numPr>
        <w:spacing w:line="480" w:lineRule="auto"/>
      </w:pPr>
      <w:r>
        <w:t xml:space="preserve">Waiting on direction from grants administrator on next steps. </w:t>
      </w:r>
    </w:p>
    <w:p w:rsidR="00775692" w:rsidRDefault="000D6014" w:rsidP="00956FE2">
      <w:pPr>
        <w:pStyle w:val="ListParagraph"/>
        <w:numPr>
          <w:ilvl w:val="0"/>
          <w:numId w:val="2"/>
        </w:numPr>
        <w:spacing w:line="480" w:lineRule="auto"/>
      </w:pPr>
      <w:r>
        <w:t>Open House/Community Day</w:t>
      </w:r>
    </w:p>
    <w:p w:rsidR="00655E2B" w:rsidRDefault="000D6014" w:rsidP="005E2472">
      <w:pPr>
        <w:pStyle w:val="ListParagraph"/>
        <w:numPr>
          <w:ilvl w:val="2"/>
          <w:numId w:val="2"/>
        </w:numPr>
        <w:spacing w:line="480" w:lineRule="auto"/>
      </w:pPr>
      <w:r>
        <w:t>Date – will coordinate with youth Little League and host on the same day as their opening ceremony. Kate will reach out to the board to determine that date, but believes it is set for April 27</w:t>
      </w:r>
      <w:r w:rsidRPr="000D6014">
        <w:rPr>
          <w:vertAlign w:val="superscript"/>
        </w:rPr>
        <w:t>th</w:t>
      </w:r>
      <w:r>
        <w:t xml:space="preserve">. </w:t>
      </w:r>
    </w:p>
    <w:p w:rsidR="000D6014" w:rsidRDefault="000D6014" w:rsidP="005E2472">
      <w:pPr>
        <w:pStyle w:val="ListParagraph"/>
        <w:numPr>
          <w:ilvl w:val="2"/>
          <w:numId w:val="2"/>
        </w:numPr>
        <w:spacing w:line="480" w:lineRule="auto"/>
      </w:pPr>
      <w:r>
        <w:t>Publicity – will order yard cards, work with the Little League, flyer for the schools to send out, and use social media to promote.</w:t>
      </w:r>
    </w:p>
    <w:p w:rsidR="000D6014" w:rsidRDefault="000D6014" w:rsidP="005E2472">
      <w:pPr>
        <w:pStyle w:val="ListParagraph"/>
        <w:numPr>
          <w:ilvl w:val="2"/>
          <w:numId w:val="2"/>
        </w:numPr>
        <w:spacing w:line="480" w:lineRule="auto"/>
      </w:pPr>
      <w:r>
        <w:t xml:space="preserve">Schedule of Events – need to receive a budget from the town. Don’t foresee any type of speaking. </w:t>
      </w:r>
    </w:p>
    <w:p w:rsidR="000D6014" w:rsidRDefault="000D6014" w:rsidP="000D6014">
      <w:pPr>
        <w:pStyle w:val="ListParagraph"/>
        <w:numPr>
          <w:ilvl w:val="2"/>
          <w:numId w:val="2"/>
        </w:numPr>
        <w:spacing w:line="480" w:lineRule="auto"/>
      </w:pPr>
      <w:r>
        <w:t xml:space="preserve">Entertainment – will work with the town. Band from last year did great. Would like to see that again and perhaps another band. </w:t>
      </w:r>
    </w:p>
    <w:p w:rsidR="00775692" w:rsidRDefault="000D6014" w:rsidP="00956FE2">
      <w:pPr>
        <w:pStyle w:val="ListParagraph"/>
        <w:numPr>
          <w:ilvl w:val="0"/>
          <w:numId w:val="2"/>
        </w:numPr>
        <w:spacing w:line="480" w:lineRule="auto"/>
      </w:pPr>
      <w:r>
        <w:t>New Board Members</w:t>
      </w:r>
    </w:p>
    <w:p w:rsidR="005F5C17" w:rsidRDefault="000D6014" w:rsidP="000D6014">
      <w:pPr>
        <w:pStyle w:val="ListParagraph"/>
        <w:numPr>
          <w:ilvl w:val="2"/>
          <w:numId w:val="2"/>
        </w:numPr>
        <w:spacing w:line="480" w:lineRule="auto"/>
      </w:pPr>
      <w:r>
        <w:t xml:space="preserve">Several new board members were proposed. Kate will reach out and invite five additional members to join the board. </w:t>
      </w:r>
    </w:p>
    <w:p w:rsidR="00655E2B" w:rsidRDefault="000D6014" w:rsidP="00956FE2">
      <w:pPr>
        <w:pStyle w:val="ListParagraph"/>
        <w:numPr>
          <w:ilvl w:val="0"/>
          <w:numId w:val="2"/>
        </w:numPr>
        <w:spacing w:line="480" w:lineRule="auto"/>
      </w:pPr>
      <w:r>
        <w:t>Other</w:t>
      </w:r>
    </w:p>
    <w:p w:rsidR="000D6014" w:rsidRDefault="000D6014" w:rsidP="000D6014">
      <w:pPr>
        <w:pStyle w:val="ListParagraph"/>
        <w:numPr>
          <w:ilvl w:val="1"/>
          <w:numId w:val="2"/>
        </w:numPr>
        <w:spacing w:line="480" w:lineRule="auto"/>
      </w:pPr>
      <w:r>
        <w:lastRenderedPageBreak/>
        <w:t xml:space="preserve">Park Signs – still haven’t heard anything back from the town board from our recommendations. Waiting on guidance. </w:t>
      </w:r>
    </w:p>
    <w:p w:rsidR="000D6014" w:rsidRDefault="000D6014" w:rsidP="000D6014">
      <w:pPr>
        <w:pStyle w:val="ListParagraph"/>
        <w:numPr>
          <w:ilvl w:val="1"/>
          <w:numId w:val="2"/>
        </w:numPr>
        <w:spacing w:line="480" w:lineRule="auto"/>
      </w:pPr>
      <w:r>
        <w:t xml:space="preserve">Local Girl Scout Troop – waiting on town board for approval of this service project. </w:t>
      </w:r>
    </w:p>
    <w:p w:rsidR="00655E2B" w:rsidRDefault="000D6014" w:rsidP="000D6014">
      <w:pPr>
        <w:pStyle w:val="ListParagraph"/>
        <w:numPr>
          <w:ilvl w:val="1"/>
          <w:numId w:val="2"/>
        </w:numPr>
        <w:spacing w:line="480" w:lineRule="auto"/>
      </w:pPr>
      <w:r>
        <w:t xml:space="preserve">Mural – Judy confirmed with Dr. Edsell that he would be open to exploring the possibility of working with the JCCF to host a community paint day and add a mural to our community. Kate will reach out to Kim Minton to learn process of application. </w:t>
      </w:r>
      <w:r w:rsidR="00655E2B">
        <w:t xml:space="preserve">Board,” “The </w:t>
      </w:r>
      <w:r w:rsidR="00F002D7">
        <w:t>Trafalgar Community,” etc.  Include dedication event date of</w:t>
      </w:r>
      <w:r w:rsidR="00655E2B">
        <w:t xml:space="preserve"> 4/28/18</w:t>
      </w:r>
    </w:p>
    <w:p w:rsidR="000D6014" w:rsidRDefault="000D6014" w:rsidP="00655E2B">
      <w:pPr>
        <w:pStyle w:val="ListParagraph"/>
        <w:numPr>
          <w:ilvl w:val="1"/>
          <w:numId w:val="2"/>
        </w:numPr>
        <w:spacing w:line="480" w:lineRule="auto"/>
      </w:pPr>
      <w:r>
        <w:t>Board will meet next on March 14</w:t>
      </w:r>
      <w:r w:rsidRPr="000D6014">
        <w:rPr>
          <w:vertAlign w:val="superscript"/>
        </w:rPr>
        <w:t>th</w:t>
      </w:r>
      <w:r>
        <w:t xml:space="preserve">. </w:t>
      </w:r>
    </w:p>
    <w:p w:rsidR="000D6014" w:rsidRDefault="000D6014" w:rsidP="000D6014">
      <w:pPr>
        <w:spacing w:line="480" w:lineRule="auto"/>
      </w:pPr>
    </w:p>
    <w:p w:rsidR="00956FE2" w:rsidRDefault="000D6014" w:rsidP="000D6014">
      <w:pPr>
        <w:spacing w:line="480" w:lineRule="auto"/>
      </w:pPr>
      <w:r>
        <w:t>Submitted by Kate Taylor</w:t>
      </w:r>
      <w:r w:rsidR="00956FE2">
        <w:t xml:space="preserve"> </w:t>
      </w:r>
    </w:p>
    <w:sectPr w:rsidR="00956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C589D"/>
    <w:multiLevelType w:val="hybridMultilevel"/>
    <w:tmpl w:val="41B08BD2"/>
    <w:lvl w:ilvl="0" w:tplc="1736F6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B10D7C8">
      <w:start w:val="1"/>
      <w:numFmt w:val="lowerLetter"/>
      <w:lvlText w:val="%3."/>
      <w:lvlJc w:val="right"/>
      <w:pPr>
        <w:ind w:left="2160" w:hanging="180"/>
      </w:pPr>
      <w:rPr>
        <w:rFonts w:asciiTheme="minorHAnsi" w:eastAsiaTheme="minorHAnsi" w:hAnsiTheme="minorHAnsi" w:cstheme="minorBidi"/>
      </w:rPr>
    </w:lvl>
    <w:lvl w:ilvl="3" w:tplc="5952F4A2">
      <w:start w:val="1"/>
      <w:numFmt w:val="lowerLetter"/>
      <w:lvlText w:val="%4."/>
      <w:lvlJc w:val="left"/>
      <w:pPr>
        <w:ind w:left="2880" w:hanging="360"/>
      </w:pPr>
      <w:rPr>
        <w:rFonts w:asciiTheme="minorHAnsi" w:eastAsiaTheme="minorHAnsi" w:hAnsiTheme="minorHAnsi" w:cstheme="minorBidi"/>
      </w:rPr>
    </w:lvl>
    <w:lvl w:ilvl="4" w:tplc="55C4B356">
      <w:start w:val="4"/>
      <w:numFmt w:val="upperRoman"/>
      <w:lvlText w:val="%5&gt;"/>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C6458"/>
    <w:multiLevelType w:val="hybridMultilevel"/>
    <w:tmpl w:val="82BCEF96"/>
    <w:lvl w:ilvl="0" w:tplc="4CD4CB6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1C"/>
    <w:rsid w:val="000D6014"/>
    <w:rsid w:val="00146F6B"/>
    <w:rsid w:val="001A61A4"/>
    <w:rsid w:val="002452EC"/>
    <w:rsid w:val="00357F96"/>
    <w:rsid w:val="004A3F53"/>
    <w:rsid w:val="005E2472"/>
    <w:rsid w:val="005E268A"/>
    <w:rsid w:val="005F5C17"/>
    <w:rsid w:val="00655E2B"/>
    <w:rsid w:val="00775692"/>
    <w:rsid w:val="00842D89"/>
    <w:rsid w:val="00956FE2"/>
    <w:rsid w:val="00A44828"/>
    <w:rsid w:val="00AD44AF"/>
    <w:rsid w:val="00B02F1C"/>
    <w:rsid w:val="00B25145"/>
    <w:rsid w:val="00D56862"/>
    <w:rsid w:val="00F002D7"/>
    <w:rsid w:val="00FB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F1C"/>
    <w:pPr>
      <w:ind w:left="720"/>
      <w:contextualSpacing/>
    </w:pPr>
  </w:style>
  <w:style w:type="paragraph" w:styleId="BalloonText">
    <w:name w:val="Balloon Text"/>
    <w:basedOn w:val="Normal"/>
    <w:link w:val="BalloonTextChar"/>
    <w:uiPriority w:val="99"/>
    <w:semiHidden/>
    <w:unhideWhenUsed/>
    <w:rsid w:val="001A6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1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F1C"/>
    <w:pPr>
      <w:ind w:left="720"/>
      <w:contextualSpacing/>
    </w:pPr>
  </w:style>
  <w:style w:type="paragraph" w:styleId="BalloonText">
    <w:name w:val="Balloon Text"/>
    <w:basedOn w:val="Normal"/>
    <w:link w:val="BalloonTextChar"/>
    <w:uiPriority w:val="99"/>
    <w:semiHidden/>
    <w:unhideWhenUsed/>
    <w:rsid w:val="001A6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Franklin College</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Katherine</dc:creator>
  <cp:lastModifiedBy>Town Hall</cp:lastModifiedBy>
  <cp:revision>2</cp:revision>
  <cp:lastPrinted>2018-04-26T20:33:00Z</cp:lastPrinted>
  <dcterms:created xsi:type="dcterms:W3CDTF">2019-01-22T20:49:00Z</dcterms:created>
  <dcterms:modified xsi:type="dcterms:W3CDTF">2019-01-22T20:49:00Z</dcterms:modified>
</cp:coreProperties>
</file>